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6A60BB"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Default="00FD513E" w:rsidP="00FD513E">
            <w:pPr>
              <w:snapToGrid w:val="0"/>
              <w:rPr>
                <w:rFonts w:cs="Times New Roman"/>
                <w:b/>
                <w:sz w:val="22"/>
                <w:szCs w:val="22"/>
              </w:rPr>
            </w:pPr>
          </w:p>
          <w:p w14:paraId="3CBC978B" w14:textId="730CF46C" w:rsidR="00FD513E" w:rsidRDefault="00FD513E" w:rsidP="00FD513E">
            <w:pPr>
              <w:snapToGrid w:val="0"/>
              <w:rPr>
                <w:rFonts w:cs="Times New Roman"/>
                <w:b/>
                <w:sz w:val="22"/>
                <w:szCs w:val="22"/>
              </w:rPr>
            </w:pPr>
            <w:r w:rsidRPr="00593491">
              <w:rPr>
                <w:rFonts w:cs="Times New Roman"/>
                <w:b/>
                <w:sz w:val="22"/>
                <w:szCs w:val="22"/>
              </w:rPr>
              <w:t>C</w:t>
            </w:r>
            <w:r>
              <w:rPr>
                <w:rFonts w:cs="Times New Roman"/>
                <w:b/>
                <w:sz w:val="22"/>
                <w:szCs w:val="22"/>
              </w:rPr>
              <w:t xml:space="preserve">ode </w:t>
            </w:r>
            <w:r w:rsidRPr="00593491">
              <w:rPr>
                <w:rFonts w:cs="Times New Roman"/>
                <w:b/>
                <w:sz w:val="22"/>
                <w:szCs w:val="22"/>
              </w:rPr>
              <w:t xml:space="preserve">UE </w:t>
            </w:r>
            <w:r w:rsidR="001B21AF" w:rsidRPr="001B21AF">
              <w:rPr>
                <w:rFonts w:cs="Times New Roman"/>
                <w:b/>
                <w:color w:val="FF0000"/>
                <w:sz w:val="22"/>
                <w:szCs w:val="22"/>
              </w:rPr>
              <w:t>*</w:t>
            </w:r>
          </w:p>
          <w:p w14:paraId="099DC69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4D8561E" w14:textId="7C7F28BD" w:rsidR="00FD513E" w:rsidRPr="006A60BB" w:rsidRDefault="00CD089D" w:rsidP="00FD513E">
            <w:pPr>
              <w:snapToGrid w:val="0"/>
              <w:jc w:val="both"/>
              <w:rPr>
                <w:rFonts w:cs="Times New Roman"/>
                <w:color w:val="000000"/>
                <w:sz w:val="22"/>
                <w:szCs w:val="22"/>
              </w:rPr>
            </w:pPr>
            <w:proofErr w:type="spellStart"/>
            <w:r w:rsidRPr="00CD089D">
              <w:rPr>
                <w:rFonts w:cs="Times New Roman"/>
                <w:color w:val="000000"/>
                <w:sz w:val="22"/>
                <w:szCs w:val="22"/>
              </w:rPr>
              <w:t>LHHIS4</w:t>
            </w:r>
            <w:r w:rsidR="00464E53">
              <w:rPr>
                <w:rFonts w:cs="Times New Roman"/>
                <w:color w:val="000000"/>
                <w:sz w:val="22"/>
                <w:szCs w:val="22"/>
              </w:rPr>
              <w:t>3</w:t>
            </w:r>
            <w:r w:rsidR="00C24DF8">
              <w:rPr>
                <w:rFonts w:cs="Times New Roman"/>
                <w:color w:val="000000"/>
                <w:sz w:val="22"/>
                <w:szCs w:val="22"/>
              </w:rPr>
              <w:t>3</w:t>
            </w:r>
            <w:proofErr w:type="spellEnd"/>
          </w:p>
        </w:tc>
      </w:tr>
      <w:tr w:rsidR="00FD513E" w:rsidRPr="00CD089D"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FD513E" w:rsidRDefault="00FD513E" w:rsidP="00FD513E">
            <w:pPr>
              <w:snapToGrid w:val="0"/>
              <w:rPr>
                <w:rFonts w:cs="Times New Roman"/>
                <w:b/>
                <w:sz w:val="22"/>
                <w:szCs w:val="22"/>
              </w:rPr>
            </w:pPr>
          </w:p>
          <w:p w14:paraId="70FAA4DD" w14:textId="08F77097" w:rsidR="00FD513E" w:rsidRPr="00593491" w:rsidRDefault="00FD513E" w:rsidP="00FD513E">
            <w:pPr>
              <w:snapToGrid w:val="0"/>
              <w:rPr>
                <w:rFonts w:cs="Times New Roman"/>
                <w:b/>
                <w:sz w:val="22"/>
                <w:szCs w:val="22"/>
              </w:rPr>
            </w:pPr>
            <w:proofErr w:type="spellStart"/>
            <w:r w:rsidRPr="00593491">
              <w:rPr>
                <w:rFonts w:cs="Times New Roman"/>
                <w:b/>
                <w:sz w:val="22"/>
                <w:szCs w:val="22"/>
              </w:rPr>
              <w:t>I</w:t>
            </w:r>
            <w:r>
              <w:rPr>
                <w:rFonts w:cs="Times New Roman"/>
                <w:b/>
                <w:sz w:val="22"/>
                <w:szCs w:val="22"/>
              </w:rPr>
              <w:t>ntitulé</w:t>
            </w:r>
            <w:proofErr w:type="spellEnd"/>
            <w:r>
              <w:rPr>
                <w:rFonts w:cs="Times New Roman"/>
                <w:b/>
                <w:sz w:val="22"/>
                <w:szCs w:val="22"/>
              </w:rPr>
              <w:t xml:space="preserve"> </w:t>
            </w:r>
            <w:proofErr w:type="spellStart"/>
            <w:r>
              <w:rPr>
                <w:rFonts w:cs="Times New Roman"/>
                <w:b/>
                <w:sz w:val="22"/>
                <w:szCs w:val="22"/>
              </w:rPr>
              <w:t>complet</w:t>
            </w:r>
            <w:proofErr w:type="spellEnd"/>
            <w:r>
              <w:rPr>
                <w:rFonts w:cs="Times New Roman"/>
                <w:b/>
                <w:sz w:val="22"/>
                <w:szCs w:val="22"/>
              </w:rPr>
              <w:t xml:space="preserve"> de </w:t>
            </w:r>
            <w:proofErr w:type="spellStart"/>
            <w:r>
              <w:rPr>
                <w:rFonts w:cs="Times New Roman"/>
                <w:b/>
                <w:sz w:val="22"/>
                <w:szCs w:val="22"/>
              </w:rPr>
              <w:t>l</w:t>
            </w:r>
            <w:r w:rsidRPr="00593491">
              <w:rPr>
                <w:rFonts w:cs="Times New Roman"/>
                <w:b/>
                <w:sz w:val="22"/>
                <w:szCs w:val="22"/>
              </w:rPr>
              <w:t>’UE</w:t>
            </w:r>
            <w:proofErr w:type="spellEnd"/>
            <w:r w:rsidR="001B21AF">
              <w:rPr>
                <w:rFonts w:cs="Times New Roman"/>
                <w:b/>
                <w:sz w:val="22"/>
                <w:szCs w:val="22"/>
              </w:rPr>
              <w:t xml:space="preserve"> </w:t>
            </w:r>
            <w:r w:rsidR="001B21AF" w:rsidRPr="001B21AF">
              <w:rPr>
                <w:rFonts w:cs="Times New Roman"/>
                <w:b/>
                <w:color w:val="FF0000"/>
                <w:sz w:val="22"/>
                <w:szCs w:val="22"/>
              </w:rPr>
              <w:t>*</w:t>
            </w:r>
          </w:p>
          <w:p w14:paraId="5A93A260"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CC932E2" w14:textId="2D54ABFC" w:rsidR="00FD513E" w:rsidRPr="006A60BB" w:rsidRDefault="00CD089D" w:rsidP="00FD513E">
            <w:pPr>
              <w:snapToGrid w:val="0"/>
              <w:jc w:val="both"/>
              <w:rPr>
                <w:rFonts w:cs="Times New Roman"/>
                <w:sz w:val="22"/>
                <w:szCs w:val="22"/>
                <w:lang w:val="fr-FR"/>
              </w:rPr>
            </w:pPr>
            <w:r w:rsidRPr="00CD089D">
              <w:rPr>
                <w:rFonts w:cs="Times New Roman"/>
                <w:sz w:val="22"/>
                <w:szCs w:val="22"/>
                <w:lang w:val="fr-FR"/>
              </w:rPr>
              <w:t xml:space="preserve">Histoire </w:t>
            </w:r>
            <w:r w:rsidR="00464E53">
              <w:rPr>
                <w:rFonts w:cs="Times New Roman"/>
                <w:sz w:val="22"/>
                <w:szCs w:val="22"/>
                <w:lang w:val="fr-FR"/>
              </w:rPr>
              <w:t>et images é</w:t>
            </w:r>
          </w:p>
        </w:tc>
      </w:tr>
      <w:tr w:rsidR="00FD513E" w:rsidRPr="006A60BB"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FD513E" w:rsidRPr="00CD089D" w:rsidRDefault="00FD513E" w:rsidP="00FD513E">
            <w:pPr>
              <w:snapToGrid w:val="0"/>
              <w:rPr>
                <w:rFonts w:cs="Times New Roman"/>
                <w:b/>
                <w:sz w:val="22"/>
                <w:szCs w:val="22"/>
                <w:lang w:val="fr-FR"/>
              </w:rPr>
            </w:pPr>
          </w:p>
          <w:p w14:paraId="34CA313B" w14:textId="7C203B8A" w:rsidR="00FD513E" w:rsidRDefault="00FD513E" w:rsidP="00FD513E">
            <w:pPr>
              <w:snapToGrid w:val="0"/>
              <w:rPr>
                <w:rFonts w:cs="Times New Roman"/>
                <w:b/>
                <w:sz w:val="22"/>
                <w:szCs w:val="22"/>
              </w:rPr>
            </w:pPr>
            <w:proofErr w:type="spellStart"/>
            <w:r>
              <w:rPr>
                <w:rFonts w:cs="Times New Roman"/>
                <w:b/>
                <w:sz w:val="22"/>
                <w:szCs w:val="22"/>
              </w:rPr>
              <w:t>Enseignant</w:t>
            </w:r>
            <w:proofErr w:type="spellEnd"/>
            <w:r>
              <w:rPr>
                <w:rFonts w:cs="Times New Roman"/>
                <w:b/>
                <w:sz w:val="22"/>
                <w:szCs w:val="22"/>
              </w:rPr>
              <w:t>(e</w:t>
            </w:r>
            <w:r w:rsidR="00084C57">
              <w:rPr>
                <w:rFonts w:cs="Times New Roman"/>
                <w:b/>
                <w:sz w:val="22"/>
                <w:szCs w:val="22"/>
              </w:rPr>
              <w:t>)</w:t>
            </w:r>
            <w:r w:rsidR="005511E1">
              <w:rPr>
                <w:rFonts w:cs="Times New Roman"/>
                <w:b/>
                <w:sz w:val="22"/>
                <w:szCs w:val="22"/>
              </w:rPr>
              <w:t>s</w:t>
            </w:r>
            <w:r>
              <w:rPr>
                <w:rFonts w:cs="Times New Roman"/>
                <w:b/>
                <w:sz w:val="22"/>
                <w:szCs w:val="22"/>
              </w:rPr>
              <w:t xml:space="preserve"> </w:t>
            </w:r>
            <w:r w:rsidR="005511E1">
              <w:rPr>
                <w:rFonts w:cs="Times New Roman"/>
                <w:b/>
                <w:sz w:val="22"/>
                <w:szCs w:val="22"/>
              </w:rPr>
              <w:t>responsible(s)</w:t>
            </w:r>
            <w:r w:rsidR="001B21AF">
              <w:rPr>
                <w:rFonts w:cs="Times New Roman"/>
                <w:b/>
                <w:sz w:val="22"/>
                <w:szCs w:val="22"/>
              </w:rPr>
              <w:t xml:space="preserve"> </w:t>
            </w:r>
            <w:r w:rsidR="001B21AF" w:rsidRPr="001B21AF">
              <w:rPr>
                <w:rFonts w:cs="Times New Roman"/>
                <w:b/>
                <w:color w:val="FF0000"/>
                <w:sz w:val="22"/>
                <w:szCs w:val="22"/>
              </w:rPr>
              <w:t>*</w:t>
            </w:r>
          </w:p>
          <w:p w14:paraId="4BCF817E"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A7AF8A" w14:textId="232265B7" w:rsidR="00FD513E" w:rsidRPr="006A60BB" w:rsidRDefault="00CD089D" w:rsidP="00FD513E">
            <w:pPr>
              <w:snapToGrid w:val="0"/>
              <w:rPr>
                <w:rFonts w:cs="Times New Roman"/>
                <w:sz w:val="22"/>
                <w:szCs w:val="22"/>
                <w:lang w:val="fr-FR"/>
              </w:rPr>
            </w:pPr>
            <w:r>
              <w:rPr>
                <w:rFonts w:cs="Times New Roman"/>
                <w:sz w:val="22"/>
                <w:szCs w:val="22"/>
                <w:lang w:val="fr-FR"/>
              </w:rPr>
              <w:t>Lampros Flitouris</w:t>
            </w:r>
          </w:p>
        </w:tc>
      </w:tr>
      <w:tr w:rsidR="00084C57" w:rsidRPr="00CD089D"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084C57" w:rsidRPr="00CD089D" w:rsidRDefault="00084C57" w:rsidP="00FD513E">
            <w:pPr>
              <w:snapToGrid w:val="0"/>
              <w:rPr>
                <w:rFonts w:cs="Times New Roman"/>
                <w:b/>
                <w:sz w:val="22"/>
                <w:szCs w:val="22"/>
                <w:lang w:val="fr-FR"/>
              </w:rPr>
            </w:pPr>
          </w:p>
          <w:p w14:paraId="32322F18" w14:textId="0F0086F9" w:rsidR="00084C57" w:rsidRPr="00CD089D" w:rsidRDefault="00084C57" w:rsidP="00FD513E">
            <w:pPr>
              <w:snapToGrid w:val="0"/>
              <w:rPr>
                <w:rFonts w:cs="Times New Roman"/>
                <w:b/>
                <w:sz w:val="22"/>
                <w:szCs w:val="22"/>
                <w:lang w:val="fr-FR"/>
              </w:rPr>
            </w:pPr>
            <w:r w:rsidRPr="00CD089D">
              <w:rPr>
                <w:rFonts w:cs="Times New Roman"/>
                <w:b/>
                <w:sz w:val="22"/>
                <w:szCs w:val="22"/>
                <w:lang w:val="fr-FR"/>
              </w:rPr>
              <w:t>Enseignant(e)s dispensant l’UE</w:t>
            </w:r>
          </w:p>
          <w:p w14:paraId="69024909" w14:textId="3CD77E6C" w:rsidR="00084C57" w:rsidRPr="00CD089D" w:rsidRDefault="00084C57" w:rsidP="007C034F">
            <w:pPr>
              <w:snapToGrid w:val="0"/>
              <w:rPr>
                <w:rFonts w:cs="Times New Roman"/>
                <w:bCs/>
                <w:i/>
                <w:iCs/>
                <w:sz w:val="22"/>
                <w:szCs w:val="22"/>
                <w:lang w:val="fr-FR"/>
              </w:rPr>
            </w:pPr>
            <w:r w:rsidRPr="00CD089D">
              <w:rPr>
                <w:rFonts w:cs="Times New Roman"/>
                <w:bCs/>
                <w:i/>
                <w:iCs/>
                <w:sz w:val="22"/>
                <w:szCs w:val="22"/>
                <w:lang w:val="fr-FR"/>
              </w:rPr>
              <w:t>(</w:t>
            </w:r>
            <w:proofErr w:type="gramStart"/>
            <w:r w:rsidR="00394CD2" w:rsidRPr="00CD089D">
              <w:rPr>
                <w:rFonts w:cs="Times New Roman"/>
                <w:bCs/>
                <w:i/>
                <w:iCs/>
                <w:sz w:val="22"/>
                <w:szCs w:val="22"/>
                <w:lang w:val="fr-FR"/>
              </w:rPr>
              <w:t>à</w:t>
            </w:r>
            <w:proofErr w:type="gramEnd"/>
            <w:r w:rsidR="00394CD2" w:rsidRPr="00CD089D">
              <w:rPr>
                <w:rFonts w:cs="Times New Roman"/>
                <w:bCs/>
                <w:i/>
                <w:iCs/>
                <w:sz w:val="22"/>
                <w:szCs w:val="22"/>
                <w:lang w:val="fr-FR"/>
              </w:rPr>
              <w:t xml:space="preserve"> remplir </w:t>
            </w:r>
            <w:r w:rsidRPr="00CD089D">
              <w:rPr>
                <w:rFonts w:cs="Times New Roman"/>
                <w:bCs/>
                <w:i/>
                <w:iCs/>
                <w:sz w:val="22"/>
                <w:szCs w:val="22"/>
                <w:lang w:val="fr-FR"/>
              </w:rPr>
              <w:t>si plusieurs)</w:t>
            </w:r>
          </w:p>
          <w:p w14:paraId="60988E25" w14:textId="171C4C92" w:rsidR="00084C57" w:rsidRPr="00CD089D" w:rsidRDefault="00084C57"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79206AB" w14:textId="77777777" w:rsidR="00084C57" w:rsidRPr="006A60BB" w:rsidRDefault="00084C57" w:rsidP="00FD513E">
            <w:pPr>
              <w:snapToGrid w:val="0"/>
              <w:rPr>
                <w:rFonts w:cs="Times New Roman"/>
                <w:sz w:val="22"/>
                <w:szCs w:val="22"/>
                <w:lang w:val="fr-FR"/>
              </w:rPr>
            </w:pPr>
          </w:p>
        </w:tc>
      </w:tr>
      <w:tr w:rsidR="00FD513E" w:rsidRPr="00CD089D"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FD513E" w:rsidRDefault="00FD513E" w:rsidP="00FD513E">
            <w:pPr>
              <w:snapToGrid w:val="0"/>
              <w:rPr>
                <w:rFonts w:cs="Times New Roman"/>
                <w:b/>
                <w:sz w:val="22"/>
                <w:szCs w:val="22"/>
                <w:lang w:val="fr-FR"/>
              </w:rPr>
            </w:pPr>
          </w:p>
          <w:p w14:paraId="194CBCB7" w14:textId="529CE68A" w:rsidR="00FD513E" w:rsidRPr="00593491" w:rsidRDefault="00F77F4A" w:rsidP="00FD513E">
            <w:pPr>
              <w:snapToGrid w:val="0"/>
              <w:rPr>
                <w:rFonts w:cs="Times New Roman"/>
                <w:b/>
                <w:sz w:val="22"/>
                <w:szCs w:val="22"/>
                <w:lang w:val="fr-FR"/>
              </w:rPr>
            </w:pPr>
            <w:r>
              <w:rPr>
                <w:rFonts w:cs="Times New Roman"/>
                <w:b/>
                <w:sz w:val="22"/>
                <w:szCs w:val="22"/>
                <w:lang w:val="fr-FR"/>
              </w:rPr>
              <w:t>Parcours</w:t>
            </w:r>
            <w:r w:rsidR="00FD513E">
              <w:rPr>
                <w:rFonts w:cs="Times New Roman"/>
                <w:b/>
                <w:sz w:val="22"/>
                <w:szCs w:val="22"/>
                <w:lang w:val="fr-FR"/>
              </w:rPr>
              <w:t xml:space="preserve"> dans l</w:t>
            </w:r>
            <w:r>
              <w:rPr>
                <w:rFonts w:cs="Times New Roman"/>
                <w:b/>
                <w:sz w:val="22"/>
                <w:szCs w:val="22"/>
                <w:lang w:val="fr-FR"/>
              </w:rPr>
              <w:t>e</w:t>
            </w:r>
            <w:r w:rsidR="00FD513E">
              <w:rPr>
                <w:rFonts w:cs="Times New Roman"/>
                <w:b/>
                <w:sz w:val="22"/>
                <w:szCs w:val="22"/>
                <w:lang w:val="fr-FR"/>
              </w:rPr>
              <w:t>quel s’inscrit l’UE</w:t>
            </w:r>
            <w:r w:rsidR="001B21AF">
              <w:rPr>
                <w:rFonts w:cs="Times New Roman"/>
                <w:b/>
                <w:sz w:val="22"/>
                <w:szCs w:val="22"/>
                <w:lang w:val="fr-FR"/>
              </w:rPr>
              <w:t xml:space="preserve"> </w:t>
            </w:r>
            <w:r w:rsidR="001B21AF" w:rsidRPr="00CD089D">
              <w:rPr>
                <w:rFonts w:cs="Times New Roman"/>
                <w:b/>
                <w:color w:val="FF0000"/>
                <w:sz w:val="22"/>
                <w:szCs w:val="22"/>
                <w:lang w:val="fr-FR"/>
              </w:rPr>
              <w:t>*</w:t>
            </w:r>
          </w:p>
          <w:p w14:paraId="2FF080CA"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88983B9" w14:textId="5CD92CE0" w:rsidR="00FD513E" w:rsidRPr="006A60BB" w:rsidRDefault="00D20DAD" w:rsidP="00FD513E">
            <w:pPr>
              <w:snapToGrid w:val="0"/>
              <w:rPr>
                <w:rFonts w:cs="Times New Roman"/>
                <w:sz w:val="22"/>
                <w:szCs w:val="22"/>
                <w:lang w:val="fr-FR"/>
              </w:rPr>
            </w:pPr>
            <w:proofErr w:type="spellStart"/>
            <w:r>
              <w:rPr>
                <w:rFonts w:cs="Times New Roman"/>
                <w:sz w:val="22"/>
                <w:szCs w:val="22"/>
                <w:lang w:val="fr-FR"/>
              </w:rPr>
              <w:t>L2</w:t>
            </w:r>
            <w:proofErr w:type="spellEnd"/>
            <w:r>
              <w:rPr>
                <w:rFonts w:cs="Times New Roman"/>
                <w:sz w:val="22"/>
                <w:szCs w:val="22"/>
                <w:lang w:val="fr-FR"/>
              </w:rPr>
              <w:t xml:space="preserve"> Histoire</w:t>
            </w:r>
          </w:p>
        </w:tc>
      </w:tr>
      <w:tr w:rsidR="00FD513E" w:rsidRPr="006A60BB"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FD513E" w:rsidRPr="00CD089D" w:rsidRDefault="00FD513E" w:rsidP="00FD513E">
            <w:pPr>
              <w:snapToGrid w:val="0"/>
              <w:rPr>
                <w:rFonts w:cs="Times New Roman"/>
                <w:b/>
                <w:sz w:val="22"/>
                <w:szCs w:val="22"/>
                <w:lang w:val="fr-FR"/>
              </w:rPr>
            </w:pPr>
          </w:p>
          <w:p w14:paraId="22D5E54D" w14:textId="7C5909F9" w:rsidR="00FD513E" w:rsidRPr="00593491" w:rsidRDefault="00FD513E" w:rsidP="00FD513E">
            <w:pPr>
              <w:snapToGrid w:val="0"/>
              <w:rPr>
                <w:rFonts w:cs="Times New Roman"/>
                <w:b/>
                <w:sz w:val="22"/>
                <w:szCs w:val="22"/>
              </w:rPr>
            </w:pPr>
            <w:proofErr w:type="spellStart"/>
            <w:r w:rsidRPr="00593491">
              <w:rPr>
                <w:rFonts w:cs="Times New Roman"/>
                <w:b/>
                <w:sz w:val="22"/>
                <w:szCs w:val="22"/>
              </w:rPr>
              <w:t>S</w:t>
            </w:r>
            <w:r>
              <w:rPr>
                <w:rFonts w:cs="Times New Roman"/>
                <w:b/>
                <w:sz w:val="22"/>
                <w:szCs w:val="22"/>
              </w:rPr>
              <w:t>emestre</w:t>
            </w:r>
            <w:proofErr w:type="spellEnd"/>
            <w:r w:rsidR="001B21AF">
              <w:rPr>
                <w:rFonts w:cs="Times New Roman"/>
                <w:b/>
                <w:sz w:val="22"/>
                <w:szCs w:val="22"/>
              </w:rPr>
              <w:t xml:space="preserve"> </w:t>
            </w:r>
            <w:r w:rsidR="001B21AF" w:rsidRPr="001B21AF">
              <w:rPr>
                <w:rFonts w:cs="Times New Roman"/>
                <w:b/>
                <w:color w:val="FF0000"/>
                <w:sz w:val="22"/>
                <w:szCs w:val="22"/>
              </w:rPr>
              <w:t>*</w:t>
            </w:r>
          </w:p>
          <w:p w14:paraId="02CA7AD1"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CD64E1D" w14:textId="6F518724" w:rsidR="00FD513E" w:rsidRPr="006A60BB" w:rsidRDefault="00CD089D" w:rsidP="00FD513E">
            <w:pPr>
              <w:snapToGrid w:val="0"/>
              <w:rPr>
                <w:rFonts w:cs="Times New Roman"/>
                <w:sz w:val="22"/>
                <w:szCs w:val="22"/>
              </w:rPr>
            </w:pPr>
            <w:r>
              <w:rPr>
                <w:rFonts w:cs="Times New Roman"/>
                <w:sz w:val="22"/>
                <w:szCs w:val="22"/>
              </w:rPr>
              <w:t>4</w:t>
            </w:r>
          </w:p>
        </w:tc>
      </w:tr>
      <w:tr w:rsidR="00FD513E" w:rsidRPr="006A60BB"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FD513E" w:rsidRDefault="00FD513E" w:rsidP="00FD513E">
            <w:pPr>
              <w:snapToGrid w:val="0"/>
              <w:rPr>
                <w:rFonts w:cs="Times New Roman"/>
                <w:b/>
                <w:sz w:val="22"/>
                <w:szCs w:val="22"/>
              </w:rPr>
            </w:pPr>
          </w:p>
          <w:p w14:paraId="730607C3" w14:textId="36C5B968" w:rsidR="00FD513E" w:rsidRDefault="00FD513E" w:rsidP="00FD513E">
            <w:pPr>
              <w:snapToGrid w:val="0"/>
              <w:rPr>
                <w:rFonts w:cs="Times New Roman"/>
                <w:b/>
                <w:sz w:val="22"/>
                <w:szCs w:val="22"/>
              </w:rPr>
            </w:pPr>
            <w:r w:rsidRPr="00593491">
              <w:rPr>
                <w:rFonts w:cs="Times New Roman"/>
                <w:b/>
                <w:sz w:val="22"/>
                <w:szCs w:val="22"/>
              </w:rPr>
              <w:t>N</w:t>
            </w:r>
            <w:r>
              <w:rPr>
                <w:rFonts w:cs="Times New Roman"/>
                <w:b/>
                <w:sz w:val="22"/>
                <w:szCs w:val="22"/>
              </w:rPr>
              <w:t xml:space="preserve">ombre </w:t>
            </w:r>
            <w:r w:rsidR="006C4427">
              <w:rPr>
                <w:rFonts w:cs="Times New Roman"/>
                <w:b/>
                <w:sz w:val="22"/>
                <w:szCs w:val="22"/>
              </w:rPr>
              <w:t xml:space="preserve">total </w:t>
            </w:r>
            <w:proofErr w:type="spellStart"/>
            <w:r>
              <w:rPr>
                <w:rFonts w:cs="Times New Roman"/>
                <w:b/>
                <w:sz w:val="22"/>
                <w:szCs w:val="22"/>
              </w:rPr>
              <w:t>d’ECTS</w:t>
            </w:r>
            <w:proofErr w:type="spellEnd"/>
            <w:r w:rsidR="001B21AF">
              <w:rPr>
                <w:rFonts w:cs="Times New Roman"/>
                <w:b/>
                <w:sz w:val="22"/>
                <w:szCs w:val="22"/>
              </w:rPr>
              <w:t xml:space="preserve"> </w:t>
            </w:r>
            <w:r w:rsidR="001B21AF" w:rsidRPr="001B21AF">
              <w:rPr>
                <w:rFonts w:cs="Times New Roman"/>
                <w:b/>
                <w:color w:val="FF0000"/>
                <w:sz w:val="22"/>
                <w:szCs w:val="22"/>
              </w:rPr>
              <w:t>*</w:t>
            </w:r>
          </w:p>
          <w:p w14:paraId="4964C57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9F8495C" w14:textId="25BA6904" w:rsidR="00FD513E" w:rsidRPr="006A60BB" w:rsidRDefault="00CD089D" w:rsidP="00FD513E">
            <w:pPr>
              <w:snapToGrid w:val="0"/>
              <w:rPr>
                <w:rFonts w:cs="Times New Roman"/>
                <w:sz w:val="22"/>
                <w:szCs w:val="22"/>
              </w:rPr>
            </w:pPr>
            <w:r>
              <w:rPr>
                <w:rFonts w:cs="Times New Roman"/>
                <w:sz w:val="22"/>
                <w:szCs w:val="22"/>
              </w:rPr>
              <w:t>4</w:t>
            </w:r>
          </w:p>
        </w:tc>
      </w:tr>
      <w:tr w:rsidR="00FD513E" w:rsidRPr="006A60BB"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FD513E" w:rsidRDefault="00FD513E" w:rsidP="00FD513E">
            <w:pPr>
              <w:snapToGrid w:val="0"/>
              <w:rPr>
                <w:rFonts w:cs="Times New Roman"/>
                <w:b/>
                <w:sz w:val="22"/>
                <w:szCs w:val="22"/>
                <w:lang w:val="fr-FR"/>
              </w:rPr>
            </w:pPr>
          </w:p>
          <w:p w14:paraId="29E16519" w14:textId="21FF1825" w:rsidR="00FD513E" w:rsidRPr="00593491" w:rsidRDefault="00FD513E" w:rsidP="00FD513E">
            <w:pPr>
              <w:snapToGrid w:val="0"/>
              <w:rPr>
                <w:rFonts w:cs="Times New Roman"/>
                <w:b/>
                <w:sz w:val="22"/>
                <w:szCs w:val="22"/>
                <w:lang w:val="fr-FR"/>
              </w:rPr>
            </w:pPr>
            <w:r w:rsidRPr="00593491">
              <w:rPr>
                <w:rFonts w:cs="Times New Roman"/>
                <w:b/>
                <w:sz w:val="22"/>
                <w:szCs w:val="22"/>
                <w:lang w:val="fr-FR"/>
              </w:rPr>
              <w:t>L</w:t>
            </w:r>
            <w:r>
              <w:rPr>
                <w:rFonts w:cs="Times New Roman"/>
                <w:b/>
                <w:sz w:val="22"/>
                <w:szCs w:val="22"/>
                <w:lang w:val="fr-FR"/>
              </w:rPr>
              <w:t>angue(s) d’enseignement</w:t>
            </w:r>
            <w:r w:rsidR="001B21AF">
              <w:rPr>
                <w:rFonts w:cs="Times New Roman"/>
                <w:b/>
                <w:sz w:val="22"/>
                <w:szCs w:val="22"/>
                <w:lang w:val="fr-FR"/>
              </w:rPr>
              <w:t xml:space="preserve"> </w:t>
            </w:r>
            <w:r w:rsidR="001B21AF" w:rsidRPr="001B21AF">
              <w:rPr>
                <w:rFonts w:cs="Times New Roman"/>
                <w:b/>
                <w:color w:val="FF0000"/>
                <w:sz w:val="22"/>
                <w:szCs w:val="22"/>
              </w:rPr>
              <w:t>*</w:t>
            </w:r>
          </w:p>
          <w:p w14:paraId="46F02D26"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700E612" w14:textId="3DC2876B" w:rsidR="00FD513E" w:rsidRPr="006A60BB" w:rsidRDefault="00CD089D" w:rsidP="00FD513E">
            <w:pPr>
              <w:snapToGrid w:val="0"/>
              <w:rPr>
                <w:rFonts w:cs="Times New Roman"/>
                <w:sz w:val="22"/>
                <w:szCs w:val="22"/>
                <w:lang w:val="fr-FR"/>
              </w:rPr>
            </w:pPr>
            <w:r>
              <w:rPr>
                <w:rFonts w:cs="Times New Roman"/>
                <w:sz w:val="22"/>
                <w:szCs w:val="22"/>
                <w:lang w:val="fr-FR"/>
              </w:rPr>
              <w:t>Français</w:t>
            </w:r>
          </w:p>
        </w:tc>
      </w:tr>
      <w:tr w:rsidR="00FD513E" w:rsidRPr="006A60BB"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FD513E" w:rsidRDefault="00FD513E" w:rsidP="00FD513E">
            <w:pPr>
              <w:snapToGrid w:val="0"/>
              <w:rPr>
                <w:rFonts w:cs="Times New Roman"/>
                <w:b/>
                <w:sz w:val="22"/>
                <w:szCs w:val="22"/>
              </w:rPr>
            </w:pPr>
          </w:p>
          <w:p w14:paraId="1A7B8EAE" w14:textId="2D232F93" w:rsidR="00FD513E" w:rsidRPr="00593491" w:rsidRDefault="00FD513E" w:rsidP="00FD513E">
            <w:pPr>
              <w:snapToGrid w:val="0"/>
              <w:rPr>
                <w:rFonts w:cs="Times New Roman"/>
                <w:b/>
                <w:sz w:val="22"/>
                <w:szCs w:val="22"/>
              </w:rPr>
            </w:pPr>
            <w:r>
              <w:rPr>
                <w:rFonts w:cs="Times New Roman"/>
                <w:b/>
                <w:sz w:val="22"/>
                <w:szCs w:val="22"/>
              </w:rPr>
              <w:t xml:space="preserve">Volume </w:t>
            </w:r>
            <w:proofErr w:type="spellStart"/>
            <w:r>
              <w:rPr>
                <w:rFonts w:cs="Times New Roman"/>
                <w:b/>
                <w:sz w:val="22"/>
                <w:szCs w:val="22"/>
              </w:rPr>
              <w:t>horaire</w:t>
            </w:r>
            <w:proofErr w:type="spellEnd"/>
            <w:r>
              <w:rPr>
                <w:rFonts w:cs="Times New Roman"/>
                <w:b/>
                <w:sz w:val="22"/>
                <w:szCs w:val="22"/>
              </w:rPr>
              <w:t xml:space="preserve"> total</w:t>
            </w:r>
            <w:r w:rsidRPr="00593491">
              <w:rPr>
                <w:rFonts w:cs="Times New Roman"/>
                <w:b/>
                <w:sz w:val="22"/>
                <w:szCs w:val="22"/>
              </w:rPr>
              <w:t xml:space="preserve"> </w:t>
            </w:r>
            <w:r w:rsidR="001B21AF" w:rsidRPr="001B21AF">
              <w:rPr>
                <w:rFonts w:cs="Times New Roman"/>
                <w:b/>
                <w:color w:val="FF0000"/>
                <w:sz w:val="22"/>
                <w:szCs w:val="22"/>
              </w:rPr>
              <w:t>*</w:t>
            </w:r>
          </w:p>
          <w:p w14:paraId="111D587E"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05228C" w:rsidRDefault="0005228C" w:rsidP="00FD513E">
            <w:pPr>
              <w:snapToGrid w:val="0"/>
              <w:rPr>
                <w:rFonts w:cs="Times New Roman"/>
                <w:sz w:val="22"/>
                <w:szCs w:val="22"/>
              </w:rPr>
            </w:pPr>
          </w:p>
          <w:p w14:paraId="6B797521" w14:textId="123FB31B" w:rsidR="00FD513E" w:rsidRDefault="001B21AF" w:rsidP="00FD513E">
            <w:pPr>
              <w:snapToGrid w:val="0"/>
              <w:rPr>
                <w:rFonts w:cs="Times New Roman"/>
                <w:sz w:val="22"/>
                <w:szCs w:val="22"/>
              </w:rPr>
            </w:pPr>
            <w:r>
              <w:rPr>
                <w:rFonts w:cs="Times New Roman"/>
                <w:sz w:val="22"/>
                <w:szCs w:val="22"/>
              </w:rPr>
              <w:t>CM =</w:t>
            </w:r>
          </w:p>
          <w:p w14:paraId="43436470" w14:textId="6D1DEAD6" w:rsidR="001B21AF" w:rsidRDefault="001B21AF" w:rsidP="00FD513E">
            <w:pPr>
              <w:snapToGrid w:val="0"/>
              <w:rPr>
                <w:rFonts w:cs="Times New Roman"/>
                <w:sz w:val="22"/>
                <w:szCs w:val="22"/>
              </w:rPr>
            </w:pPr>
            <w:r>
              <w:rPr>
                <w:rFonts w:cs="Times New Roman"/>
                <w:sz w:val="22"/>
                <w:szCs w:val="22"/>
              </w:rPr>
              <w:t>TD =</w:t>
            </w:r>
            <w:r w:rsidR="00464E53">
              <w:rPr>
                <w:rFonts w:cs="Times New Roman"/>
                <w:sz w:val="22"/>
                <w:szCs w:val="22"/>
              </w:rPr>
              <w:t>24</w:t>
            </w:r>
          </w:p>
          <w:p w14:paraId="2DD8A4DA" w14:textId="144A2375" w:rsidR="0005228C" w:rsidRPr="006A60BB" w:rsidRDefault="0005228C" w:rsidP="0005228C">
            <w:pPr>
              <w:snapToGrid w:val="0"/>
              <w:rPr>
                <w:rFonts w:cs="Times New Roman"/>
                <w:sz w:val="22"/>
                <w:szCs w:val="22"/>
              </w:rPr>
            </w:pPr>
          </w:p>
        </w:tc>
      </w:tr>
      <w:tr w:rsidR="00FD513E" w:rsidRPr="00055A99"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FD513E" w:rsidRDefault="00FD513E" w:rsidP="00FD513E">
            <w:pPr>
              <w:snapToGrid w:val="0"/>
              <w:rPr>
                <w:rFonts w:cs="Times New Roman"/>
                <w:b/>
                <w:sz w:val="22"/>
                <w:szCs w:val="22"/>
              </w:rPr>
            </w:pPr>
          </w:p>
          <w:p w14:paraId="6468ADB8" w14:textId="1519F462" w:rsidR="00FD513E" w:rsidRDefault="00FD513E" w:rsidP="00FD513E">
            <w:pPr>
              <w:snapToGrid w:val="0"/>
              <w:rPr>
                <w:rFonts w:cs="Times New Roman"/>
                <w:b/>
                <w:sz w:val="22"/>
                <w:szCs w:val="22"/>
              </w:rPr>
            </w:pPr>
            <w:proofErr w:type="spellStart"/>
            <w:r w:rsidRPr="00593491">
              <w:rPr>
                <w:rFonts w:cs="Times New Roman"/>
                <w:b/>
                <w:sz w:val="22"/>
                <w:szCs w:val="22"/>
              </w:rPr>
              <w:t>P</w:t>
            </w:r>
            <w:r>
              <w:rPr>
                <w:rFonts w:cs="Times New Roman"/>
                <w:b/>
                <w:sz w:val="22"/>
                <w:szCs w:val="22"/>
              </w:rPr>
              <w:t>ré-requis</w:t>
            </w:r>
            <w:proofErr w:type="spellEnd"/>
          </w:p>
          <w:p w14:paraId="1EDD612F"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DE60CC9" w14:textId="77777777" w:rsidR="00FD513E" w:rsidRPr="00055A99" w:rsidRDefault="00FD513E" w:rsidP="00FD513E">
            <w:pPr>
              <w:snapToGrid w:val="0"/>
              <w:rPr>
                <w:rFonts w:cs="Times New Roman"/>
                <w:i/>
                <w:sz w:val="22"/>
                <w:szCs w:val="22"/>
                <w:lang w:val="fr-FR"/>
              </w:rPr>
            </w:pPr>
          </w:p>
        </w:tc>
      </w:tr>
      <w:tr w:rsidR="00FD513E" w:rsidRPr="00CD089D"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FD513E" w:rsidRPr="00CD089D" w:rsidRDefault="00FD513E" w:rsidP="00FD513E">
            <w:pPr>
              <w:snapToGrid w:val="0"/>
              <w:rPr>
                <w:rFonts w:cs="Times New Roman"/>
                <w:b/>
                <w:sz w:val="22"/>
                <w:szCs w:val="22"/>
                <w:lang w:val="fr-FR"/>
              </w:rPr>
            </w:pPr>
          </w:p>
          <w:p w14:paraId="4FF85C11" w14:textId="2CC177B4" w:rsidR="00FD513E" w:rsidRPr="00CD089D" w:rsidRDefault="00FD513E" w:rsidP="00FD513E">
            <w:pPr>
              <w:snapToGrid w:val="0"/>
              <w:rPr>
                <w:rFonts w:cs="Times New Roman"/>
                <w:b/>
                <w:sz w:val="22"/>
                <w:szCs w:val="22"/>
                <w:lang w:val="fr-FR"/>
              </w:rPr>
            </w:pPr>
            <w:r w:rsidRPr="00CD089D">
              <w:rPr>
                <w:rFonts w:cs="Times New Roman"/>
                <w:b/>
                <w:sz w:val="22"/>
                <w:szCs w:val="22"/>
                <w:lang w:val="fr-FR"/>
              </w:rPr>
              <w:t>Descriptif et</w:t>
            </w:r>
            <w:r w:rsidR="001B21AF" w:rsidRPr="00CD089D">
              <w:rPr>
                <w:rFonts w:cs="Times New Roman"/>
                <w:b/>
                <w:sz w:val="22"/>
                <w:szCs w:val="22"/>
                <w:lang w:val="fr-FR"/>
              </w:rPr>
              <w:t>/ou</w:t>
            </w:r>
            <w:r w:rsidRPr="00CD089D">
              <w:rPr>
                <w:rFonts w:cs="Times New Roman"/>
                <w:b/>
                <w:sz w:val="22"/>
                <w:szCs w:val="22"/>
                <w:lang w:val="fr-FR"/>
              </w:rPr>
              <w:t xml:space="preserve"> objectif(s)</w:t>
            </w:r>
          </w:p>
          <w:p w14:paraId="05F0C68E" w14:textId="77777777" w:rsidR="00FD513E" w:rsidRPr="00CD089D"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0FDE8EA" w14:textId="77777777" w:rsidR="00FD513E" w:rsidRPr="00055A99" w:rsidRDefault="00FD513E" w:rsidP="00FD513E">
            <w:pPr>
              <w:rPr>
                <w:rFonts w:cs="Times New Roman"/>
                <w:sz w:val="22"/>
                <w:szCs w:val="22"/>
                <w:lang w:val="fr-FR"/>
              </w:rPr>
            </w:pPr>
          </w:p>
        </w:tc>
      </w:tr>
      <w:tr w:rsidR="00FD513E" w:rsidRPr="00CD089D"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FD513E" w:rsidRDefault="00FD513E" w:rsidP="00FD513E">
            <w:pPr>
              <w:snapToGrid w:val="0"/>
              <w:rPr>
                <w:rFonts w:cs="Times New Roman"/>
                <w:b/>
                <w:sz w:val="22"/>
                <w:szCs w:val="22"/>
                <w:lang w:val="fr-FR"/>
              </w:rPr>
            </w:pPr>
          </w:p>
          <w:p w14:paraId="0ACEB403" w14:textId="4BEB93EB" w:rsidR="00FD513E" w:rsidRDefault="00FD513E" w:rsidP="00FD513E">
            <w:pPr>
              <w:snapToGrid w:val="0"/>
              <w:rPr>
                <w:rFonts w:cs="Times New Roman"/>
                <w:b/>
                <w:sz w:val="22"/>
                <w:szCs w:val="22"/>
                <w:lang w:val="fr-FR"/>
              </w:rPr>
            </w:pPr>
            <w:r>
              <w:rPr>
                <w:rFonts w:cs="Times New Roman"/>
                <w:b/>
                <w:sz w:val="22"/>
                <w:szCs w:val="22"/>
                <w:lang w:val="fr-FR"/>
              </w:rPr>
              <w:t>Contrôle des connaissances</w:t>
            </w:r>
            <w:r w:rsidR="001B21AF">
              <w:rPr>
                <w:rFonts w:cs="Times New Roman"/>
                <w:b/>
                <w:sz w:val="22"/>
                <w:szCs w:val="22"/>
                <w:lang w:val="fr-FR"/>
              </w:rPr>
              <w:t xml:space="preserve"> </w:t>
            </w:r>
            <w:r w:rsidR="001B21AF" w:rsidRPr="00CD089D">
              <w:rPr>
                <w:rFonts w:cs="Times New Roman"/>
                <w:b/>
                <w:color w:val="FF0000"/>
                <w:sz w:val="22"/>
                <w:szCs w:val="22"/>
                <w:lang w:val="fr-FR"/>
              </w:rPr>
              <w:t>*</w:t>
            </w:r>
          </w:p>
          <w:p w14:paraId="10A6C727" w14:textId="2AC0E4EB" w:rsidR="00FD513E" w:rsidRPr="007C034F" w:rsidRDefault="00FD513E" w:rsidP="00FD513E">
            <w:pPr>
              <w:snapToGrid w:val="0"/>
              <w:rPr>
                <w:rFonts w:cs="Times New Roman"/>
                <w:bCs/>
                <w:i/>
                <w:iCs/>
                <w:sz w:val="22"/>
                <w:szCs w:val="22"/>
                <w:lang w:val="fr-FR"/>
              </w:rPr>
            </w:pPr>
            <w:r w:rsidRPr="007C034F">
              <w:rPr>
                <w:rFonts w:cs="Times New Roman"/>
                <w:bCs/>
                <w:i/>
                <w:iCs/>
                <w:sz w:val="22"/>
                <w:szCs w:val="22"/>
                <w:lang w:val="fr-FR"/>
              </w:rPr>
              <w:t>(</w:t>
            </w:r>
            <w:r w:rsidR="00680452" w:rsidRPr="007C034F">
              <w:rPr>
                <w:rFonts w:cs="Times New Roman"/>
                <w:bCs/>
                <w:i/>
                <w:iCs/>
                <w:sz w:val="22"/>
                <w:szCs w:val="22"/>
                <w:lang w:val="fr-FR"/>
              </w:rPr>
              <w:t>Sous</w:t>
            </w:r>
            <w:r w:rsidRPr="007C034F">
              <w:rPr>
                <w:rFonts w:cs="Times New Roman"/>
                <w:bCs/>
                <w:i/>
                <w:iCs/>
                <w:sz w:val="22"/>
                <w:szCs w:val="22"/>
                <w:lang w:val="fr-FR"/>
              </w:rPr>
              <w:t xml:space="preserve"> réserve de modification)</w:t>
            </w:r>
          </w:p>
          <w:p w14:paraId="36DC9222"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6DF0149" w14:textId="71E43758" w:rsidR="00FD513E" w:rsidRPr="00055A99" w:rsidRDefault="00D20DAD" w:rsidP="00FD513E">
            <w:pPr>
              <w:snapToGrid w:val="0"/>
              <w:rPr>
                <w:rFonts w:cs="Times New Roman"/>
                <w:sz w:val="22"/>
                <w:szCs w:val="22"/>
                <w:lang w:val="fr-FR"/>
              </w:rPr>
            </w:pPr>
            <w:r>
              <w:rPr>
                <w:rFonts w:cs="Times New Roman"/>
                <w:sz w:val="22"/>
                <w:szCs w:val="22"/>
                <w:lang w:val="fr-FR"/>
              </w:rPr>
              <w:t>CC</w:t>
            </w:r>
          </w:p>
        </w:tc>
      </w:tr>
      <w:tr w:rsidR="00FD513E" w:rsidRPr="00464E53"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035BDCEA" w14:textId="77777777" w:rsidR="00FD513E" w:rsidRPr="00CD089D" w:rsidRDefault="00FD513E" w:rsidP="00FD513E">
            <w:pPr>
              <w:snapToGrid w:val="0"/>
              <w:rPr>
                <w:rFonts w:cs="Times New Roman"/>
                <w:b/>
                <w:sz w:val="22"/>
                <w:szCs w:val="22"/>
                <w:lang w:val="fr-FR"/>
              </w:rPr>
            </w:pPr>
          </w:p>
          <w:p w14:paraId="7636BE6B" w14:textId="3CEF34FD" w:rsidR="00FD513E" w:rsidRDefault="00FD513E" w:rsidP="00FD513E">
            <w:pPr>
              <w:snapToGrid w:val="0"/>
              <w:rPr>
                <w:rFonts w:cs="Times New Roman"/>
                <w:b/>
                <w:sz w:val="22"/>
                <w:szCs w:val="22"/>
              </w:rPr>
            </w:pPr>
            <w:proofErr w:type="spellStart"/>
            <w:r>
              <w:rPr>
                <w:rFonts w:cs="Times New Roman"/>
                <w:b/>
                <w:sz w:val="22"/>
                <w:szCs w:val="22"/>
              </w:rPr>
              <w:t>Bibliographie</w:t>
            </w:r>
            <w:proofErr w:type="spellEnd"/>
          </w:p>
          <w:p w14:paraId="2D33FEAA"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C73E818"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w:t>
            </w:r>
            <w:proofErr w:type="spellStart"/>
            <w:r w:rsidRPr="00464E53">
              <w:rPr>
                <w:rFonts w:cs="Times New Roman"/>
                <w:sz w:val="22"/>
                <w:szCs w:val="22"/>
                <w:lang w:val="fr-FR"/>
              </w:rPr>
              <w:t>RUNET</w:t>
            </w:r>
            <w:proofErr w:type="spellEnd"/>
            <w:r w:rsidRPr="00464E53">
              <w:rPr>
                <w:rFonts w:cs="Times New Roman"/>
                <w:sz w:val="22"/>
                <w:szCs w:val="22"/>
                <w:lang w:val="fr-FR"/>
              </w:rPr>
              <w:t xml:space="preserve"> François, La photographie. Histoire et contre-histoire, </w:t>
            </w:r>
            <w:proofErr w:type="spellStart"/>
            <w:r w:rsidRPr="00464E53">
              <w:rPr>
                <w:rFonts w:cs="Times New Roman"/>
                <w:sz w:val="22"/>
                <w:szCs w:val="22"/>
                <w:lang w:val="fr-FR"/>
              </w:rPr>
              <w:t>Puf</w:t>
            </w:r>
            <w:proofErr w:type="spellEnd"/>
            <w:r w:rsidRPr="00464E53">
              <w:rPr>
                <w:rFonts w:cs="Times New Roman"/>
                <w:sz w:val="22"/>
                <w:szCs w:val="22"/>
                <w:lang w:val="fr-FR"/>
              </w:rPr>
              <w:t>, Paris 2017</w:t>
            </w:r>
          </w:p>
          <w:p w14:paraId="059BC906"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CASSAGNE Sophie et alii, Le commentaire de document iconographique en histoire, Paris, 1996.</w:t>
            </w:r>
          </w:p>
          <w:p w14:paraId="447B98A9"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DEBRAY Régis, Vie et mort de l’image, Gallimard, Paris 1992</w:t>
            </w:r>
          </w:p>
          <w:p w14:paraId="549C6F0C"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DUPRAT Annie, Images et Histoire, Paris, 2007.</w:t>
            </w:r>
          </w:p>
          <w:p w14:paraId="105D0F88"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w:t>
            </w:r>
            <w:proofErr w:type="spellStart"/>
            <w:r w:rsidRPr="00464E53">
              <w:rPr>
                <w:rFonts w:cs="Times New Roman"/>
                <w:sz w:val="22"/>
                <w:szCs w:val="22"/>
                <w:lang w:val="fr-FR"/>
              </w:rPr>
              <w:t>GERVEREAU</w:t>
            </w:r>
            <w:proofErr w:type="spellEnd"/>
            <w:r w:rsidRPr="00464E53">
              <w:rPr>
                <w:rFonts w:cs="Times New Roman"/>
                <w:sz w:val="22"/>
                <w:szCs w:val="22"/>
                <w:lang w:val="fr-FR"/>
              </w:rPr>
              <w:t xml:space="preserve"> Laurent (</w:t>
            </w:r>
            <w:proofErr w:type="spellStart"/>
            <w:r w:rsidRPr="00464E53">
              <w:rPr>
                <w:rFonts w:cs="Times New Roman"/>
                <w:sz w:val="22"/>
                <w:szCs w:val="22"/>
                <w:lang w:val="fr-FR"/>
              </w:rPr>
              <w:t>dir</w:t>
            </w:r>
            <w:proofErr w:type="spellEnd"/>
            <w:r w:rsidRPr="00464E53">
              <w:rPr>
                <w:rFonts w:cs="Times New Roman"/>
                <w:sz w:val="22"/>
                <w:szCs w:val="22"/>
                <w:lang w:val="fr-FR"/>
              </w:rPr>
              <w:t>.), Dictionnaire mondial des images, Paris, 2007.</w:t>
            </w:r>
          </w:p>
          <w:p w14:paraId="6523FF56" w14:textId="77777777" w:rsidR="00464E53" w:rsidRPr="00464E53" w:rsidRDefault="00464E53" w:rsidP="00464E53">
            <w:pPr>
              <w:rPr>
                <w:rFonts w:cs="Times New Roman"/>
                <w:sz w:val="22"/>
                <w:szCs w:val="22"/>
                <w:lang w:val="fr-FR"/>
              </w:rPr>
            </w:pPr>
          </w:p>
          <w:p w14:paraId="31077C41" w14:textId="77777777" w:rsidR="00464E53" w:rsidRPr="00464E53" w:rsidRDefault="00464E53" w:rsidP="00464E53">
            <w:pPr>
              <w:rPr>
                <w:rFonts w:cs="Times New Roman"/>
                <w:sz w:val="22"/>
                <w:szCs w:val="22"/>
                <w:lang w:val="fr-FR"/>
              </w:rPr>
            </w:pPr>
            <w:r w:rsidRPr="00464E53">
              <w:rPr>
                <w:rFonts w:cs="Times New Roman"/>
                <w:sz w:val="22"/>
                <w:szCs w:val="22"/>
                <w:lang w:val="fr-FR"/>
              </w:rPr>
              <w:lastRenderedPageBreak/>
              <w:t xml:space="preserve">    D'ALMEIDA Fabrice, Images et propagande. </w:t>
            </w:r>
            <w:proofErr w:type="spellStart"/>
            <w:r w:rsidRPr="00464E53">
              <w:rPr>
                <w:rFonts w:cs="Times New Roman"/>
                <w:sz w:val="22"/>
                <w:szCs w:val="22"/>
                <w:lang w:val="fr-FR"/>
              </w:rPr>
              <w:t>XXesiècle</w:t>
            </w:r>
            <w:proofErr w:type="spellEnd"/>
            <w:r w:rsidRPr="00464E53">
              <w:rPr>
                <w:rFonts w:cs="Times New Roman"/>
                <w:sz w:val="22"/>
                <w:szCs w:val="22"/>
                <w:lang w:val="fr-FR"/>
              </w:rPr>
              <w:t>, Paris, 1998.</w:t>
            </w:r>
          </w:p>
          <w:p w14:paraId="0736A6AE"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DELPORTE Christian, MOLLIER Jean-Yves, SIRINELLI Jean-François (</w:t>
            </w:r>
            <w:proofErr w:type="spellStart"/>
            <w:r w:rsidRPr="00464E53">
              <w:rPr>
                <w:rFonts w:cs="Times New Roman"/>
                <w:sz w:val="22"/>
                <w:szCs w:val="22"/>
                <w:lang w:val="fr-FR"/>
              </w:rPr>
              <w:t>dir</w:t>
            </w:r>
            <w:proofErr w:type="spellEnd"/>
            <w:r w:rsidRPr="00464E53">
              <w:rPr>
                <w:rFonts w:cs="Times New Roman"/>
                <w:sz w:val="22"/>
                <w:szCs w:val="22"/>
                <w:lang w:val="fr-FR"/>
              </w:rPr>
              <w:t>.), Dictionnaire d’histoire culturelle de la France contemporaine, Paris, 2010.</w:t>
            </w:r>
          </w:p>
          <w:p w14:paraId="56A50540"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w:t>
            </w:r>
            <w:proofErr w:type="spellStart"/>
            <w:r w:rsidRPr="00464E53">
              <w:rPr>
                <w:rFonts w:cs="Times New Roman"/>
                <w:sz w:val="22"/>
                <w:szCs w:val="22"/>
                <w:lang w:val="fr-FR"/>
              </w:rPr>
              <w:t>VÉRAY</w:t>
            </w:r>
            <w:proofErr w:type="spellEnd"/>
            <w:r w:rsidRPr="00464E53">
              <w:rPr>
                <w:rFonts w:cs="Times New Roman"/>
                <w:sz w:val="22"/>
                <w:szCs w:val="22"/>
                <w:lang w:val="fr-FR"/>
              </w:rPr>
              <w:t xml:space="preserve"> Laurent, Les images d’archives face à l’histoire. De la conservation à la création, Paris, 2011.</w:t>
            </w:r>
          </w:p>
          <w:p w14:paraId="13C75041"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PEETERS Benoît, Lire la bande dessinée, Paris, 1993. Beaux-Arts</w:t>
            </w:r>
          </w:p>
          <w:p w14:paraId="605E8595"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BERTRAND </w:t>
            </w:r>
            <w:proofErr w:type="spellStart"/>
            <w:r w:rsidRPr="00464E53">
              <w:rPr>
                <w:rFonts w:cs="Times New Roman"/>
                <w:sz w:val="22"/>
                <w:szCs w:val="22"/>
                <w:lang w:val="fr-FR"/>
              </w:rPr>
              <w:t>DORLÉAC</w:t>
            </w:r>
            <w:proofErr w:type="spellEnd"/>
            <w:r w:rsidRPr="00464E53">
              <w:rPr>
                <w:rFonts w:cs="Times New Roman"/>
                <w:sz w:val="22"/>
                <w:szCs w:val="22"/>
                <w:lang w:val="fr-FR"/>
              </w:rPr>
              <w:t xml:space="preserve"> Laurence, L'Art de la défaite, 1940-1944, Paris, 1993.</w:t>
            </w:r>
          </w:p>
          <w:p w14:paraId="25379945"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w:t>
            </w:r>
            <w:proofErr w:type="spellStart"/>
            <w:r w:rsidRPr="00464E53">
              <w:rPr>
                <w:rFonts w:cs="Times New Roman"/>
                <w:sz w:val="22"/>
                <w:szCs w:val="22"/>
                <w:lang w:val="fr-FR"/>
              </w:rPr>
              <w:t>DAGEN</w:t>
            </w:r>
            <w:proofErr w:type="spellEnd"/>
            <w:r w:rsidRPr="00464E53">
              <w:rPr>
                <w:rFonts w:cs="Times New Roman"/>
                <w:sz w:val="22"/>
                <w:szCs w:val="22"/>
                <w:lang w:val="fr-FR"/>
              </w:rPr>
              <w:t xml:space="preserve"> Philippe, Le Silence des peintres. Les artistes face à la Grande Guerre, Paris, 1996.</w:t>
            </w:r>
          </w:p>
          <w:p w14:paraId="60FFB45F"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w:t>
            </w:r>
            <w:proofErr w:type="spellStart"/>
            <w:r w:rsidRPr="00464E53">
              <w:rPr>
                <w:rFonts w:cs="Times New Roman"/>
                <w:sz w:val="22"/>
                <w:szCs w:val="22"/>
                <w:lang w:val="fr-FR"/>
              </w:rPr>
              <w:t>BAECQUE</w:t>
            </w:r>
            <w:proofErr w:type="spellEnd"/>
            <w:r w:rsidRPr="00464E53">
              <w:rPr>
                <w:rFonts w:cs="Times New Roman"/>
                <w:sz w:val="22"/>
                <w:szCs w:val="22"/>
                <w:lang w:val="fr-FR"/>
              </w:rPr>
              <w:t xml:space="preserve"> Antoine de, DELAGE Christian (</w:t>
            </w:r>
            <w:proofErr w:type="spellStart"/>
            <w:r w:rsidRPr="00464E53">
              <w:rPr>
                <w:rFonts w:cs="Times New Roman"/>
                <w:sz w:val="22"/>
                <w:szCs w:val="22"/>
                <w:lang w:val="fr-FR"/>
              </w:rPr>
              <w:t>dir</w:t>
            </w:r>
            <w:proofErr w:type="spellEnd"/>
            <w:r w:rsidRPr="00464E53">
              <w:rPr>
                <w:rFonts w:cs="Times New Roman"/>
                <w:sz w:val="22"/>
                <w:szCs w:val="22"/>
                <w:lang w:val="fr-FR"/>
              </w:rPr>
              <w:t>.), De l’histoire au cinéma, Bruxelles, 1998.</w:t>
            </w:r>
          </w:p>
          <w:p w14:paraId="4CB78537"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DELAGE Christian, </w:t>
            </w:r>
            <w:proofErr w:type="spellStart"/>
            <w:r w:rsidRPr="00464E53">
              <w:rPr>
                <w:rFonts w:cs="Times New Roman"/>
                <w:sz w:val="22"/>
                <w:szCs w:val="22"/>
                <w:lang w:val="fr-FR"/>
              </w:rPr>
              <w:t>GUIGUENO</w:t>
            </w:r>
            <w:proofErr w:type="spellEnd"/>
            <w:r w:rsidRPr="00464E53">
              <w:rPr>
                <w:rFonts w:cs="Times New Roman"/>
                <w:sz w:val="22"/>
                <w:szCs w:val="22"/>
                <w:lang w:val="fr-FR"/>
              </w:rPr>
              <w:t xml:space="preserve"> Vincent, L’Historien et le film, Gallimard, Paris 2004</w:t>
            </w:r>
          </w:p>
          <w:p w14:paraId="377E6D9E"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FERRO Marc, Cinéma et histoire, Paris, 1985.</w:t>
            </w:r>
          </w:p>
          <w:p w14:paraId="084009B0"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w:t>
            </w:r>
            <w:proofErr w:type="spellStart"/>
            <w:r w:rsidRPr="00464E53">
              <w:rPr>
                <w:rFonts w:cs="Times New Roman"/>
                <w:sz w:val="22"/>
                <w:szCs w:val="22"/>
                <w:lang w:val="fr-FR"/>
              </w:rPr>
              <w:t>BIHL</w:t>
            </w:r>
            <w:proofErr w:type="spellEnd"/>
            <w:r w:rsidRPr="00464E53">
              <w:rPr>
                <w:rFonts w:cs="Times New Roman"/>
                <w:sz w:val="22"/>
                <w:szCs w:val="22"/>
                <w:lang w:val="fr-FR"/>
              </w:rPr>
              <w:t xml:space="preserve"> Laurent et alii, La caricature… et si c’était </w:t>
            </w:r>
            <w:proofErr w:type="gramStart"/>
            <w:r w:rsidRPr="00464E53">
              <w:rPr>
                <w:rFonts w:cs="Times New Roman"/>
                <w:sz w:val="22"/>
                <w:szCs w:val="22"/>
                <w:lang w:val="fr-FR"/>
              </w:rPr>
              <w:t>sérieux ?,</w:t>
            </w:r>
            <w:proofErr w:type="gramEnd"/>
            <w:r w:rsidRPr="00464E53">
              <w:rPr>
                <w:rFonts w:cs="Times New Roman"/>
                <w:sz w:val="22"/>
                <w:szCs w:val="22"/>
                <w:lang w:val="fr-FR"/>
              </w:rPr>
              <w:t xml:space="preserve"> Paris, 2015.</w:t>
            </w:r>
          </w:p>
          <w:p w14:paraId="3892CFB6" w14:textId="09D0657B" w:rsidR="00464E53" w:rsidRPr="00464E53" w:rsidRDefault="00464E53" w:rsidP="00464E53">
            <w:pPr>
              <w:rPr>
                <w:rFonts w:cs="Times New Roman"/>
                <w:sz w:val="22"/>
                <w:szCs w:val="22"/>
                <w:lang w:val="fr-FR"/>
              </w:rPr>
            </w:pPr>
            <w:r w:rsidRPr="00464E53">
              <w:rPr>
                <w:rFonts w:cs="Times New Roman"/>
                <w:sz w:val="22"/>
                <w:szCs w:val="22"/>
                <w:lang w:val="fr-FR"/>
              </w:rPr>
              <w:t xml:space="preserve">    DELPORTE Christian, Les Crayons de la propagande, Paris, 1993.</w:t>
            </w:r>
          </w:p>
          <w:p w14:paraId="7337538E"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FREUND Gisèle, Photographie et Société, Paris, 1974.</w:t>
            </w:r>
          </w:p>
          <w:p w14:paraId="2C8D51A5"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w:t>
            </w:r>
            <w:proofErr w:type="spellStart"/>
            <w:r w:rsidRPr="00464E53">
              <w:rPr>
                <w:rFonts w:cs="Times New Roman"/>
                <w:sz w:val="22"/>
                <w:szCs w:val="22"/>
                <w:lang w:val="fr-FR"/>
              </w:rPr>
              <w:t>FRIZOT</w:t>
            </w:r>
            <w:proofErr w:type="spellEnd"/>
            <w:r w:rsidRPr="00464E53">
              <w:rPr>
                <w:rFonts w:cs="Times New Roman"/>
                <w:sz w:val="22"/>
                <w:szCs w:val="22"/>
                <w:lang w:val="fr-FR"/>
              </w:rPr>
              <w:t xml:space="preserve"> Michel, La Nouvelle Histoire de la photographie, Paris, 2001.</w:t>
            </w:r>
          </w:p>
          <w:p w14:paraId="4481DF83"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BOURDON Jérôme, et alii, La Grande Aventure du petit écran. La télévision française, 1935-1975, Paris, </w:t>
            </w:r>
            <w:proofErr w:type="spellStart"/>
            <w:r w:rsidRPr="00464E53">
              <w:rPr>
                <w:rFonts w:cs="Times New Roman"/>
                <w:sz w:val="22"/>
                <w:szCs w:val="22"/>
                <w:lang w:val="fr-FR"/>
              </w:rPr>
              <w:t>MHC-BDIC</w:t>
            </w:r>
            <w:proofErr w:type="spellEnd"/>
            <w:r w:rsidRPr="00464E53">
              <w:rPr>
                <w:rFonts w:cs="Times New Roman"/>
                <w:sz w:val="22"/>
                <w:szCs w:val="22"/>
                <w:lang w:val="fr-FR"/>
              </w:rPr>
              <w:t>, 1997.</w:t>
            </w:r>
          </w:p>
          <w:p w14:paraId="456883C0" w14:textId="77777777" w:rsidR="00464E53" w:rsidRPr="00464E53" w:rsidRDefault="00464E53" w:rsidP="00464E53">
            <w:pPr>
              <w:rPr>
                <w:rFonts w:cs="Times New Roman"/>
                <w:sz w:val="22"/>
                <w:szCs w:val="22"/>
                <w:lang w:val="fr-FR"/>
              </w:rPr>
            </w:pPr>
            <w:r w:rsidRPr="00464E53">
              <w:rPr>
                <w:rFonts w:cs="Times New Roman"/>
                <w:sz w:val="22"/>
                <w:szCs w:val="22"/>
                <w:lang w:val="fr-FR"/>
              </w:rPr>
              <w:t xml:space="preserve">    COHEN Evelyne, </w:t>
            </w:r>
            <w:proofErr w:type="spellStart"/>
            <w:r w:rsidRPr="00464E53">
              <w:rPr>
                <w:rFonts w:cs="Times New Roman"/>
                <w:sz w:val="22"/>
                <w:szCs w:val="22"/>
                <w:lang w:val="fr-FR"/>
              </w:rPr>
              <w:t>TSIKOUNAS</w:t>
            </w:r>
            <w:proofErr w:type="spellEnd"/>
            <w:r w:rsidRPr="00464E53">
              <w:rPr>
                <w:rFonts w:cs="Times New Roman"/>
                <w:sz w:val="22"/>
                <w:szCs w:val="22"/>
                <w:lang w:val="fr-FR"/>
              </w:rPr>
              <w:t xml:space="preserve"> M. (</w:t>
            </w:r>
            <w:proofErr w:type="spellStart"/>
            <w:r w:rsidRPr="00464E53">
              <w:rPr>
                <w:rFonts w:cs="Times New Roman"/>
                <w:sz w:val="22"/>
                <w:szCs w:val="22"/>
                <w:lang w:val="fr-FR"/>
              </w:rPr>
              <w:t>dir</w:t>
            </w:r>
            <w:proofErr w:type="spellEnd"/>
            <w:r w:rsidRPr="00464E53">
              <w:rPr>
                <w:rFonts w:cs="Times New Roman"/>
                <w:sz w:val="22"/>
                <w:szCs w:val="22"/>
                <w:lang w:val="fr-FR"/>
              </w:rPr>
              <w:t>.), 1967 au petit écran : une semaine ordinaire, PUR/INA, 2014.</w:t>
            </w:r>
          </w:p>
          <w:p w14:paraId="3EBD99E6" w14:textId="55932A73" w:rsidR="00FD513E" w:rsidRPr="00464E53" w:rsidRDefault="00464E53" w:rsidP="00464E53">
            <w:pPr>
              <w:rPr>
                <w:rFonts w:cs="Times New Roman"/>
                <w:sz w:val="22"/>
                <w:szCs w:val="22"/>
                <w:lang w:val="fr-FR"/>
              </w:rPr>
            </w:pPr>
            <w:r w:rsidRPr="00464E53">
              <w:rPr>
                <w:rFonts w:cs="Times New Roman"/>
                <w:sz w:val="22"/>
                <w:szCs w:val="22"/>
                <w:lang w:val="fr-FR"/>
              </w:rPr>
              <w:t xml:space="preserve">    POELS Géraldine, Les Trente Glorieuses du téléspectateur : Une histoire de la réception télévisuelle des années 1950 aux années 1980, Paris, INA, 2015.</w:t>
            </w:r>
          </w:p>
        </w:tc>
      </w:tr>
      <w:tr w:rsidR="00FD513E" w:rsidRPr="00464E53"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FD513E" w:rsidRPr="00464E53" w:rsidRDefault="00FD513E" w:rsidP="00FD513E">
            <w:pPr>
              <w:snapToGrid w:val="0"/>
              <w:rPr>
                <w:rFonts w:cs="Times New Roman"/>
                <w:b/>
                <w:sz w:val="22"/>
                <w:szCs w:val="22"/>
                <w:lang w:val="fr-FR"/>
              </w:rPr>
            </w:pPr>
          </w:p>
          <w:p w14:paraId="022D0467" w14:textId="3AC61B6D" w:rsidR="00FD513E" w:rsidRPr="00593491" w:rsidRDefault="00FD513E" w:rsidP="00FD513E">
            <w:pPr>
              <w:snapToGrid w:val="0"/>
              <w:rPr>
                <w:rFonts w:cs="Times New Roman"/>
                <w:b/>
                <w:sz w:val="22"/>
                <w:szCs w:val="22"/>
              </w:rPr>
            </w:pPr>
            <w:proofErr w:type="spellStart"/>
            <w:r>
              <w:rPr>
                <w:rFonts w:cs="Times New Roman"/>
                <w:b/>
                <w:sz w:val="22"/>
                <w:szCs w:val="22"/>
              </w:rPr>
              <w:t>Informations</w:t>
            </w:r>
            <w:proofErr w:type="spellEnd"/>
            <w:r>
              <w:rPr>
                <w:rFonts w:cs="Times New Roman"/>
                <w:b/>
                <w:sz w:val="22"/>
                <w:szCs w:val="22"/>
              </w:rPr>
              <w:t xml:space="preserve"> </w:t>
            </w:r>
            <w:proofErr w:type="spellStart"/>
            <w:r>
              <w:rPr>
                <w:rFonts w:cs="Times New Roman"/>
                <w:b/>
                <w:sz w:val="22"/>
                <w:szCs w:val="22"/>
              </w:rPr>
              <w:t>complémentaires</w:t>
            </w:r>
            <w:proofErr w:type="spellEnd"/>
          </w:p>
          <w:p w14:paraId="140EA116"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468F48" w14:textId="0AE9C894" w:rsidR="00FD513E" w:rsidRPr="00464E53" w:rsidRDefault="00464E53" w:rsidP="00FD513E">
            <w:pPr>
              <w:snapToGrid w:val="0"/>
              <w:rPr>
                <w:rFonts w:cs="Times New Roman"/>
                <w:sz w:val="22"/>
                <w:szCs w:val="22"/>
                <w:lang w:val="fr-FR"/>
              </w:rPr>
            </w:pPr>
            <w:r w:rsidRPr="00464E53">
              <w:rPr>
                <w:rFonts w:cs="Times New Roman"/>
                <w:sz w:val="22"/>
                <w:szCs w:val="22"/>
                <w:lang w:val="fr-FR"/>
              </w:rPr>
              <w:t>L’objectif de ce cours est de donner aux étudiants les bases de l’analyse d’image et de texte, en prenant des exemples sur une large diversité. Couvrant la période du XXème et XXIème s. ce cours retrace à savoir comment l’arrivée de nouvelles techniques de transmission et de reproductibilité modifie le rapport de la société à l’image. Le cours comporte un certain nombre d'exercices d'analyse de différents types d'images (affiches, photographies, cinéma, dessins et caricatures, illustrations, images populaires, graffitis etc.) et vise à familiariser les étudiants avec l’utilisation de l’image comme source historique</w:t>
            </w:r>
          </w:p>
        </w:tc>
      </w:tr>
    </w:tbl>
    <w:p w14:paraId="49883C45" w14:textId="748CE945" w:rsidR="00593491" w:rsidRPr="00FD513E" w:rsidRDefault="00286931" w:rsidP="008B2909">
      <w:pPr>
        <w:rPr>
          <w:rFonts w:cs="Times New Roman"/>
          <w:b/>
          <w:bCs/>
          <w:color w:val="333399"/>
          <w:sz w:val="28"/>
          <w:szCs w:val="28"/>
          <w:lang w:val="fr-FR"/>
        </w:rPr>
      </w:pPr>
      <w:r>
        <w:rPr>
          <w:rFonts w:cs="Times New Roman"/>
          <w:b/>
          <w:bCs/>
          <w:color w:val="333399"/>
          <w:sz w:val="28"/>
          <w:szCs w:val="28"/>
          <w:lang w:val="fr-FR"/>
        </w:rPr>
        <w:t>FICHE UE</w:t>
      </w:r>
    </w:p>
    <w:p w14:paraId="4AF537D0" w14:textId="322FC786" w:rsidR="008B2909" w:rsidRPr="00843F12" w:rsidRDefault="008B2909" w:rsidP="008B2909">
      <w:pPr>
        <w:rPr>
          <w:i/>
          <w:iCs/>
        </w:rPr>
      </w:pPr>
    </w:p>
    <w:p w14:paraId="6E062549" w14:textId="645DE508" w:rsidR="000A21CF" w:rsidRPr="00843F12" w:rsidRDefault="004F5473" w:rsidP="004F5473">
      <w:pPr>
        <w:rPr>
          <w:i/>
          <w:iCs/>
        </w:rPr>
      </w:pPr>
      <w:r w:rsidRPr="00843F12">
        <w:rPr>
          <w:b/>
          <w:bCs/>
          <w:i/>
          <w:iCs/>
          <w:color w:val="FF0000"/>
        </w:rPr>
        <w:t>*</w:t>
      </w:r>
      <w:r w:rsidR="000A21CF" w:rsidRPr="00843F12">
        <w:rPr>
          <w:i/>
          <w:iCs/>
        </w:rPr>
        <w:t xml:space="preserve">A </w:t>
      </w:r>
      <w:proofErr w:type="spellStart"/>
      <w:r w:rsidR="000A21CF" w:rsidRPr="00843F12">
        <w:rPr>
          <w:i/>
          <w:iCs/>
        </w:rPr>
        <w:t>remplir</w:t>
      </w:r>
      <w:proofErr w:type="spellEnd"/>
      <w:r w:rsidR="000A21CF" w:rsidRPr="00843F12">
        <w:rPr>
          <w:i/>
          <w:iCs/>
        </w:rPr>
        <w:t xml:space="preserve"> </w:t>
      </w:r>
      <w:proofErr w:type="spellStart"/>
      <w:r w:rsidR="000A21CF" w:rsidRPr="00843F12">
        <w:rPr>
          <w:i/>
          <w:iCs/>
        </w:rPr>
        <w:t>obligatoirement</w:t>
      </w:r>
      <w:proofErr w:type="spellEnd"/>
    </w:p>
    <w:sectPr w:rsidR="000A21CF" w:rsidRPr="00843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8A65" w14:textId="77777777" w:rsidR="00576AF7" w:rsidRDefault="00576AF7" w:rsidP="004D5523">
      <w:r>
        <w:separator/>
      </w:r>
    </w:p>
  </w:endnote>
  <w:endnote w:type="continuationSeparator" w:id="0">
    <w:p w14:paraId="52D4418A" w14:textId="77777777" w:rsidR="00576AF7" w:rsidRDefault="00576AF7"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4F05" w14:textId="77777777" w:rsidR="004D5523" w:rsidRDefault="004D55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7D9" w14:textId="7BEACBD5" w:rsidR="004D5523" w:rsidRDefault="004D5523">
    <w:pPr>
      <w:pStyle w:val="a5"/>
    </w:pPr>
    <w:r>
      <w:rPr>
        <w:noProof/>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DEE5" w14:textId="77777777" w:rsidR="004D5523" w:rsidRDefault="004D55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FD39" w14:textId="77777777" w:rsidR="00576AF7" w:rsidRDefault="00576AF7" w:rsidP="004D5523">
      <w:r>
        <w:separator/>
      </w:r>
    </w:p>
  </w:footnote>
  <w:footnote w:type="continuationSeparator" w:id="0">
    <w:p w14:paraId="739A2A1C" w14:textId="77777777" w:rsidR="00576AF7" w:rsidRDefault="00576AF7" w:rsidP="004D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3768" w14:textId="77777777" w:rsidR="004D5523" w:rsidRDefault="004D55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C0F8" w14:textId="77777777" w:rsidR="004D5523" w:rsidRDefault="004D55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DC78" w14:textId="77777777" w:rsidR="004D5523" w:rsidRDefault="004D55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91"/>
    <w:rsid w:val="0005228C"/>
    <w:rsid w:val="00084C57"/>
    <w:rsid w:val="000A21CF"/>
    <w:rsid w:val="001467B7"/>
    <w:rsid w:val="001B21AF"/>
    <w:rsid w:val="0024141C"/>
    <w:rsid w:val="00286931"/>
    <w:rsid w:val="003673C3"/>
    <w:rsid w:val="00394CD2"/>
    <w:rsid w:val="003E718F"/>
    <w:rsid w:val="00464E53"/>
    <w:rsid w:val="004D5523"/>
    <w:rsid w:val="004F5473"/>
    <w:rsid w:val="005511E1"/>
    <w:rsid w:val="00576AF7"/>
    <w:rsid w:val="00593491"/>
    <w:rsid w:val="00630EE3"/>
    <w:rsid w:val="00634D10"/>
    <w:rsid w:val="00680452"/>
    <w:rsid w:val="006C4427"/>
    <w:rsid w:val="007C034F"/>
    <w:rsid w:val="00843F12"/>
    <w:rsid w:val="008B2909"/>
    <w:rsid w:val="00997088"/>
    <w:rsid w:val="00C24DF8"/>
    <w:rsid w:val="00CD089D"/>
    <w:rsid w:val="00D20DAD"/>
    <w:rsid w:val="00F77F4A"/>
    <w:rsid w:val="00F96C4A"/>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74F96"/>
  <w15:chartTrackingRefBased/>
  <w15:docId w15:val="{6441CBDA-9000-481A-B45F-81CC44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1CF"/>
    <w:pPr>
      <w:ind w:left="720"/>
      <w:contextualSpacing/>
    </w:pPr>
    <w:rPr>
      <w:szCs w:val="21"/>
    </w:rPr>
  </w:style>
  <w:style w:type="paragraph" w:styleId="a4">
    <w:name w:val="header"/>
    <w:basedOn w:val="a"/>
    <w:link w:val="Char"/>
    <w:uiPriority w:val="99"/>
    <w:unhideWhenUsed/>
    <w:rsid w:val="004D5523"/>
    <w:pPr>
      <w:tabs>
        <w:tab w:val="center" w:pos="4536"/>
        <w:tab w:val="right" w:pos="9072"/>
      </w:tabs>
    </w:pPr>
    <w:rPr>
      <w:szCs w:val="21"/>
    </w:rPr>
  </w:style>
  <w:style w:type="character" w:customStyle="1" w:styleId="Char">
    <w:name w:val="Κεφαλίδα Char"/>
    <w:basedOn w:val="a0"/>
    <w:link w:val="a4"/>
    <w:uiPriority w:val="99"/>
    <w:rsid w:val="004D5523"/>
    <w:rPr>
      <w:rFonts w:ascii="Times New Roman" w:eastAsia="SimSun" w:hAnsi="Times New Roman" w:cs="Mangal"/>
      <w:kern w:val="1"/>
      <w:sz w:val="24"/>
      <w:szCs w:val="21"/>
      <w:lang w:val="en-US" w:eastAsia="hi-IN" w:bidi="hi-IN"/>
    </w:rPr>
  </w:style>
  <w:style w:type="paragraph" w:styleId="a5">
    <w:name w:val="footer"/>
    <w:basedOn w:val="a"/>
    <w:link w:val="Char0"/>
    <w:uiPriority w:val="99"/>
    <w:unhideWhenUsed/>
    <w:rsid w:val="004D5523"/>
    <w:pPr>
      <w:tabs>
        <w:tab w:val="center" w:pos="4536"/>
        <w:tab w:val="right" w:pos="9072"/>
      </w:tabs>
    </w:pPr>
    <w:rPr>
      <w:szCs w:val="21"/>
    </w:rPr>
  </w:style>
  <w:style w:type="character" w:customStyle="1" w:styleId="Char0">
    <w:name w:val="Υποσέλιδο Char"/>
    <w:basedOn w:val="a0"/>
    <w:link w:val="a5"/>
    <w:uiPriority w:val="99"/>
    <w:rsid w:val="004D5523"/>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2534</Characters>
  <Application>Microsoft Office Word</Application>
  <DocSecurity>0</DocSecurity>
  <Lines>21</Lines>
  <Paragraphs>5</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Flitouris Lampros</cp:lastModifiedBy>
  <cp:revision>2</cp:revision>
  <dcterms:created xsi:type="dcterms:W3CDTF">2021-12-01T16:14:00Z</dcterms:created>
  <dcterms:modified xsi:type="dcterms:W3CDTF">2021-12-01T16:14:00Z</dcterms:modified>
</cp:coreProperties>
</file>